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86" w:rsidRPr="00DA5270" w:rsidRDefault="00661B86" w:rsidP="00DA5270">
      <w:pPr>
        <w:jc w:val="center"/>
        <w:rPr>
          <w:b/>
          <w:sz w:val="36"/>
          <w:szCs w:val="24"/>
        </w:rPr>
      </w:pPr>
    </w:p>
    <w:p w:rsidR="00DA5270" w:rsidRPr="00504C2A" w:rsidRDefault="00624D8C" w:rsidP="00504C2A">
      <w:pPr>
        <w:jc w:val="center"/>
        <w:rPr>
          <w:b/>
          <w:sz w:val="40"/>
          <w:szCs w:val="24"/>
          <w:u w:val="single"/>
        </w:rPr>
      </w:pPr>
      <w:r w:rsidRPr="00504C2A">
        <w:rPr>
          <w:b/>
          <w:sz w:val="40"/>
          <w:szCs w:val="24"/>
          <w:u w:val="single"/>
        </w:rPr>
        <w:t xml:space="preserve">Victoria Dock Primary School Results </w:t>
      </w:r>
      <w:r w:rsidR="008C533D">
        <w:rPr>
          <w:b/>
          <w:sz w:val="40"/>
          <w:szCs w:val="24"/>
          <w:u w:val="single"/>
        </w:rPr>
        <w:t>2023</w:t>
      </w:r>
    </w:p>
    <w:p w:rsidR="00624D8C" w:rsidRPr="00DA5270" w:rsidRDefault="00E02F91" w:rsidP="00DA5270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KS2</w:t>
      </w:r>
      <w:r w:rsidR="00624D8C" w:rsidRPr="00DA5270">
        <w:rPr>
          <w:b/>
          <w:sz w:val="36"/>
          <w:szCs w:val="24"/>
          <w:u w:val="single"/>
        </w:rPr>
        <w:t xml:space="preserve"> Attainment</w:t>
      </w:r>
    </w:p>
    <w:p w:rsidR="00624D8C" w:rsidRDefault="00624D8C" w:rsidP="00DA5270">
      <w:pPr>
        <w:jc w:val="center"/>
        <w:rPr>
          <w:b/>
          <w:sz w:val="24"/>
          <w:szCs w:val="24"/>
        </w:rPr>
      </w:pPr>
      <w:r w:rsidRPr="00DA5270">
        <w:rPr>
          <w:b/>
          <w:sz w:val="24"/>
          <w:szCs w:val="24"/>
        </w:rPr>
        <w:t>ARE = Age Related Expectation</w:t>
      </w:r>
    </w:p>
    <w:p w:rsidR="00F63FF8" w:rsidRPr="00DA5270" w:rsidRDefault="00F63FF8" w:rsidP="00DA5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GDS = Greater Depth</w:t>
      </w:r>
    </w:p>
    <w:p w:rsidR="00DA5270" w:rsidRDefault="00AF3D0A" w:rsidP="00DA5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GPS</w:t>
      </w:r>
      <w:r w:rsidR="00DA5270">
        <w:rPr>
          <w:b/>
          <w:sz w:val="24"/>
          <w:szCs w:val="24"/>
        </w:rPr>
        <w:t xml:space="preserve"> – Grammar, Punctuation and Spelling</w:t>
      </w:r>
    </w:p>
    <w:p w:rsidR="00D1639F" w:rsidRDefault="00D1639F" w:rsidP="00DA5270">
      <w:pPr>
        <w:jc w:val="center"/>
        <w:rPr>
          <w:b/>
          <w:sz w:val="24"/>
          <w:szCs w:val="24"/>
        </w:rPr>
      </w:pPr>
    </w:p>
    <w:tbl>
      <w:tblPr>
        <w:tblStyle w:val="TableGrid"/>
        <w:tblW w:w="10482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543"/>
        <w:gridCol w:w="1542"/>
        <w:gridCol w:w="1542"/>
        <w:gridCol w:w="1493"/>
        <w:gridCol w:w="1701"/>
        <w:gridCol w:w="1250"/>
      </w:tblGrid>
      <w:tr w:rsidR="00D1639F" w:rsidRPr="007626F0" w:rsidTr="00D1639F">
        <w:trPr>
          <w:jc w:val="center"/>
        </w:trPr>
        <w:tc>
          <w:tcPr>
            <w:tcW w:w="1411" w:type="dxa"/>
          </w:tcPr>
          <w:p w:rsidR="00D1639F" w:rsidRPr="007626F0" w:rsidRDefault="00504C2A" w:rsidP="00D1639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Y6</w:t>
            </w:r>
          </w:p>
        </w:tc>
        <w:tc>
          <w:tcPr>
            <w:tcW w:w="1543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Reading</w:t>
            </w:r>
          </w:p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Writing</w:t>
            </w:r>
          </w:p>
        </w:tc>
        <w:tc>
          <w:tcPr>
            <w:tcW w:w="1542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Maths</w:t>
            </w:r>
          </w:p>
        </w:tc>
        <w:tc>
          <w:tcPr>
            <w:tcW w:w="1493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GPS</w:t>
            </w:r>
          </w:p>
        </w:tc>
        <w:tc>
          <w:tcPr>
            <w:tcW w:w="1701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R/W/M Combined</w:t>
            </w:r>
          </w:p>
        </w:tc>
        <w:tc>
          <w:tcPr>
            <w:tcW w:w="1250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</w:tr>
      <w:tr w:rsidR="00D1639F" w:rsidTr="00C3522E">
        <w:trPr>
          <w:jc w:val="center"/>
        </w:trPr>
        <w:tc>
          <w:tcPr>
            <w:tcW w:w="1411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D1639F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  <w:p w:rsidR="00F63FF8" w:rsidRPr="00564C21" w:rsidRDefault="00F63FF8" w:rsidP="006819C7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D1639F" w:rsidRPr="00564C21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1542" w:type="dxa"/>
          </w:tcPr>
          <w:p w:rsidR="00D1639F" w:rsidRPr="00564C21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1493" w:type="dxa"/>
          </w:tcPr>
          <w:p w:rsidR="00D1639F" w:rsidRPr="00564C21" w:rsidRDefault="00D1639F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1701" w:type="dxa"/>
          </w:tcPr>
          <w:p w:rsidR="00D1639F" w:rsidRPr="00564C21" w:rsidRDefault="00D1639F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1250" w:type="dxa"/>
          </w:tcPr>
          <w:p w:rsidR="00D1639F" w:rsidRDefault="00504C2A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</w:tr>
      <w:tr w:rsidR="00D1639F" w:rsidRPr="00B156BD" w:rsidTr="00E8206B">
        <w:trPr>
          <w:jc w:val="center"/>
        </w:trPr>
        <w:tc>
          <w:tcPr>
            <w:tcW w:w="1411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School</w:t>
            </w:r>
            <w:r w:rsidR="008C533D">
              <w:rPr>
                <w:b/>
                <w:sz w:val="24"/>
              </w:rPr>
              <w:t xml:space="preserve"> 2023</w:t>
            </w:r>
          </w:p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  <w:shd w:val="clear" w:color="auto" w:fill="92D050"/>
          </w:tcPr>
          <w:p w:rsidR="00D1639F" w:rsidRPr="00564C21" w:rsidRDefault="00E8206B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542" w:type="dxa"/>
            <w:shd w:val="clear" w:color="auto" w:fill="00B050"/>
          </w:tcPr>
          <w:p w:rsidR="00D1639F" w:rsidRPr="00564C21" w:rsidRDefault="00E8206B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542" w:type="dxa"/>
            <w:shd w:val="clear" w:color="auto" w:fill="00B050"/>
          </w:tcPr>
          <w:p w:rsidR="00D1639F" w:rsidRPr="00564C21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493" w:type="dxa"/>
            <w:shd w:val="clear" w:color="auto" w:fill="00B050"/>
          </w:tcPr>
          <w:p w:rsidR="00D1639F" w:rsidRPr="00B156BD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701" w:type="dxa"/>
            <w:shd w:val="clear" w:color="auto" w:fill="00B050"/>
          </w:tcPr>
          <w:p w:rsidR="00D1639F" w:rsidRPr="00B156BD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250" w:type="dxa"/>
            <w:shd w:val="clear" w:color="auto" w:fill="00B050"/>
          </w:tcPr>
          <w:p w:rsidR="00D1639F" w:rsidRPr="00B156BD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 w:rsidR="00504C2A">
              <w:rPr>
                <w:b/>
                <w:sz w:val="24"/>
              </w:rPr>
              <w:t>%</w:t>
            </w:r>
          </w:p>
        </w:tc>
      </w:tr>
      <w:tr w:rsidR="00D1639F" w:rsidRPr="007626F0" w:rsidTr="00636165">
        <w:trPr>
          <w:jc w:val="center"/>
        </w:trPr>
        <w:tc>
          <w:tcPr>
            <w:tcW w:w="1411" w:type="dxa"/>
          </w:tcPr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 xml:space="preserve">National </w:t>
            </w:r>
            <w:r w:rsidR="004474EC">
              <w:rPr>
                <w:b/>
                <w:sz w:val="24"/>
              </w:rPr>
              <w:t xml:space="preserve"> </w:t>
            </w:r>
          </w:p>
          <w:p w:rsidR="00D1639F" w:rsidRPr="007626F0" w:rsidRDefault="00D1639F" w:rsidP="006819C7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D1639F" w:rsidRPr="007626F0" w:rsidRDefault="00667DC8" w:rsidP="004C4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542" w:type="dxa"/>
          </w:tcPr>
          <w:p w:rsidR="00D1639F" w:rsidRPr="007626F0" w:rsidRDefault="00E8206B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542" w:type="dxa"/>
          </w:tcPr>
          <w:p w:rsidR="00D1639F" w:rsidRPr="007626F0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493" w:type="dxa"/>
          </w:tcPr>
          <w:p w:rsidR="00D1639F" w:rsidRPr="007626F0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701" w:type="dxa"/>
          </w:tcPr>
          <w:p w:rsidR="00D1639F" w:rsidRPr="007626F0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  <w:r w:rsidR="007F43D0">
              <w:rPr>
                <w:b/>
                <w:sz w:val="24"/>
              </w:rPr>
              <w:t>%</w:t>
            </w:r>
          </w:p>
        </w:tc>
        <w:tc>
          <w:tcPr>
            <w:tcW w:w="1250" w:type="dxa"/>
          </w:tcPr>
          <w:p w:rsidR="00D1639F" w:rsidRPr="007626F0" w:rsidRDefault="00FC30C5" w:rsidP="006819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504C2A">
              <w:rPr>
                <w:b/>
                <w:sz w:val="24"/>
              </w:rPr>
              <w:t>%</w:t>
            </w:r>
          </w:p>
        </w:tc>
      </w:tr>
    </w:tbl>
    <w:p w:rsidR="00624D8C" w:rsidRPr="00DA5270" w:rsidRDefault="00624D8C" w:rsidP="00D1639F">
      <w:pPr>
        <w:rPr>
          <w:b/>
          <w:sz w:val="24"/>
          <w:szCs w:val="24"/>
        </w:rPr>
      </w:pPr>
    </w:p>
    <w:tbl>
      <w:tblPr>
        <w:tblStyle w:val="TableGrid"/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543"/>
        <w:gridCol w:w="1542"/>
        <w:gridCol w:w="1542"/>
        <w:gridCol w:w="1493"/>
        <w:gridCol w:w="1701"/>
      </w:tblGrid>
      <w:tr w:rsidR="00F63FF8" w:rsidRPr="007626F0" w:rsidTr="00F63FF8">
        <w:trPr>
          <w:jc w:val="center"/>
        </w:trPr>
        <w:tc>
          <w:tcPr>
            <w:tcW w:w="1411" w:type="dxa"/>
          </w:tcPr>
          <w:p w:rsidR="00F63FF8" w:rsidRPr="007626F0" w:rsidRDefault="00504C2A" w:rsidP="00122B9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Y6</w:t>
            </w:r>
          </w:p>
        </w:tc>
        <w:tc>
          <w:tcPr>
            <w:tcW w:w="1543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Reading</w:t>
            </w:r>
          </w:p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Writing</w:t>
            </w:r>
          </w:p>
        </w:tc>
        <w:tc>
          <w:tcPr>
            <w:tcW w:w="1542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Maths</w:t>
            </w:r>
          </w:p>
        </w:tc>
        <w:tc>
          <w:tcPr>
            <w:tcW w:w="1493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GPS</w:t>
            </w:r>
          </w:p>
        </w:tc>
        <w:tc>
          <w:tcPr>
            <w:tcW w:w="1701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R/W/M Combined</w:t>
            </w:r>
          </w:p>
        </w:tc>
      </w:tr>
      <w:tr w:rsidR="00F63FF8" w:rsidTr="00F63FF8">
        <w:trPr>
          <w:jc w:val="center"/>
        </w:trPr>
        <w:tc>
          <w:tcPr>
            <w:tcW w:w="1411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F63FF8" w:rsidRDefault="00F63FF8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F63FF8" w:rsidRPr="00564C21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F63FF8" w:rsidRDefault="00F63FF8" w:rsidP="00F63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F63FF8" w:rsidRPr="00564C21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F63FF8" w:rsidRDefault="00F63FF8" w:rsidP="00F63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F63FF8" w:rsidRPr="00564C21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</w:tcPr>
          <w:p w:rsidR="00F63FF8" w:rsidRDefault="00F63FF8" w:rsidP="00F63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F63FF8" w:rsidRPr="00564C21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F63FF8" w:rsidRDefault="00F63FF8" w:rsidP="00F63F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F63FF8" w:rsidRPr="00564C21" w:rsidRDefault="00F63FF8" w:rsidP="00122B9B">
            <w:pPr>
              <w:jc w:val="center"/>
              <w:rPr>
                <w:b/>
                <w:sz w:val="24"/>
              </w:rPr>
            </w:pPr>
          </w:p>
        </w:tc>
      </w:tr>
      <w:tr w:rsidR="00F63FF8" w:rsidRPr="00B156BD" w:rsidTr="00FC30C5">
        <w:trPr>
          <w:jc w:val="center"/>
        </w:trPr>
        <w:tc>
          <w:tcPr>
            <w:tcW w:w="1411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School</w:t>
            </w:r>
            <w:r w:rsidR="008C533D">
              <w:rPr>
                <w:b/>
                <w:sz w:val="24"/>
              </w:rPr>
              <w:t xml:space="preserve"> 2023</w:t>
            </w:r>
          </w:p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  <w:shd w:val="clear" w:color="auto" w:fill="00B050"/>
          </w:tcPr>
          <w:p w:rsidR="00F63FF8" w:rsidRPr="00564C21" w:rsidRDefault="00E8206B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63FF8">
              <w:rPr>
                <w:b/>
                <w:sz w:val="24"/>
              </w:rPr>
              <w:t>6%</w:t>
            </w:r>
          </w:p>
        </w:tc>
        <w:tc>
          <w:tcPr>
            <w:tcW w:w="1542" w:type="dxa"/>
            <w:shd w:val="clear" w:color="auto" w:fill="00B050"/>
          </w:tcPr>
          <w:p w:rsidR="00F63FF8" w:rsidRPr="00564C21" w:rsidRDefault="00E8206B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542" w:type="dxa"/>
            <w:shd w:val="clear" w:color="auto" w:fill="92D050"/>
          </w:tcPr>
          <w:p w:rsidR="00F63FF8" w:rsidRPr="00564C21" w:rsidRDefault="00FC30C5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493" w:type="dxa"/>
            <w:shd w:val="clear" w:color="auto" w:fill="00B050"/>
          </w:tcPr>
          <w:p w:rsidR="00F63FF8" w:rsidRPr="00B156BD" w:rsidRDefault="00FC30C5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701" w:type="dxa"/>
            <w:shd w:val="clear" w:color="auto" w:fill="00B050"/>
          </w:tcPr>
          <w:p w:rsidR="00F63FF8" w:rsidRPr="00B156BD" w:rsidRDefault="00FC30C5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F63FF8">
              <w:rPr>
                <w:b/>
                <w:sz w:val="24"/>
              </w:rPr>
              <w:t>%</w:t>
            </w:r>
          </w:p>
        </w:tc>
      </w:tr>
      <w:tr w:rsidR="00F63FF8" w:rsidRPr="007626F0" w:rsidTr="00F63FF8">
        <w:trPr>
          <w:jc w:val="center"/>
        </w:trPr>
        <w:tc>
          <w:tcPr>
            <w:tcW w:w="1411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 xml:space="preserve">National </w:t>
            </w:r>
            <w:r>
              <w:rPr>
                <w:b/>
                <w:sz w:val="24"/>
              </w:rPr>
              <w:t xml:space="preserve"> </w:t>
            </w:r>
          </w:p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</w:p>
        </w:tc>
        <w:tc>
          <w:tcPr>
            <w:tcW w:w="1543" w:type="dxa"/>
          </w:tcPr>
          <w:p w:rsidR="00F63FF8" w:rsidRPr="007626F0" w:rsidRDefault="00E8206B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542" w:type="dxa"/>
          </w:tcPr>
          <w:p w:rsidR="00F63FF8" w:rsidRPr="007626F0" w:rsidRDefault="00631AF8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542" w:type="dxa"/>
          </w:tcPr>
          <w:p w:rsidR="00F63FF8" w:rsidRPr="007626F0" w:rsidRDefault="00F63FF8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24%</w:t>
            </w:r>
          </w:p>
        </w:tc>
        <w:tc>
          <w:tcPr>
            <w:tcW w:w="1493" w:type="dxa"/>
          </w:tcPr>
          <w:p w:rsidR="00F63FF8" w:rsidRPr="007626F0" w:rsidRDefault="00FC30C5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F63FF8">
              <w:rPr>
                <w:b/>
                <w:sz w:val="24"/>
              </w:rPr>
              <w:t>%</w:t>
            </w:r>
          </w:p>
        </w:tc>
        <w:tc>
          <w:tcPr>
            <w:tcW w:w="1701" w:type="dxa"/>
          </w:tcPr>
          <w:p w:rsidR="00F63FF8" w:rsidRPr="007626F0" w:rsidRDefault="00FC30C5" w:rsidP="00122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F63FF8">
              <w:rPr>
                <w:b/>
                <w:sz w:val="24"/>
              </w:rPr>
              <w:t>%</w:t>
            </w:r>
          </w:p>
        </w:tc>
      </w:tr>
    </w:tbl>
    <w:p w:rsidR="00624D8C" w:rsidRPr="00DA5270" w:rsidRDefault="00624D8C" w:rsidP="00DA5270">
      <w:pPr>
        <w:jc w:val="center"/>
        <w:rPr>
          <w:b/>
          <w:sz w:val="24"/>
          <w:szCs w:val="24"/>
        </w:rPr>
      </w:pPr>
    </w:p>
    <w:p w:rsidR="00624D8C" w:rsidRPr="00DA5270" w:rsidRDefault="00DA5270" w:rsidP="00DA5270">
      <w:pPr>
        <w:jc w:val="center"/>
        <w:rPr>
          <w:b/>
          <w:sz w:val="36"/>
          <w:szCs w:val="24"/>
          <w:u w:val="single"/>
        </w:rPr>
      </w:pPr>
      <w:r w:rsidRPr="00DA5270">
        <w:rPr>
          <w:b/>
          <w:sz w:val="36"/>
          <w:szCs w:val="24"/>
          <w:u w:val="single"/>
        </w:rPr>
        <w:t xml:space="preserve">Y6 </w:t>
      </w:r>
      <w:r w:rsidR="00624D8C" w:rsidRPr="00DA5270">
        <w:rPr>
          <w:b/>
          <w:sz w:val="36"/>
          <w:szCs w:val="24"/>
          <w:u w:val="single"/>
        </w:rPr>
        <w:t>Progress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4D8C" w:rsidRPr="00DA5270" w:rsidTr="00624D8C">
        <w:trPr>
          <w:jc w:val="center"/>
        </w:trPr>
        <w:tc>
          <w:tcPr>
            <w:tcW w:w="2310" w:type="dxa"/>
            <w:shd w:val="clear" w:color="auto" w:fill="auto"/>
          </w:tcPr>
          <w:p w:rsidR="00624D8C" w:rsidRPr="00DA5270" w:rsidRDefault="00624D8C" w:rsidP="00DA52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624D8C" w:rsidRPr="00DA5270" w:rsidRDefault="00624D8C" w:rsidP="00DA5270">
            <w:pPr>
              <w:jc w:val="center"/>
              <w:rPr>
                <w:b/>
                <w:sz w:val="24"/>
                <w:szCs w:val="24"/>
              </w:rPr>
            </w:pPr>
            <w:r w:rsidRPr="00DA527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11" w:type="dxa"/>
            <w:shd w:val="clear" w:color="auto" w:fill="auto"/>
          </w:tcPr>
          <w:p w:rsidR="00624D8C" w:rsidRPr="00DA5270" w:rsidRDefault="00624D8C" w:rsidP="00DA5270">
            <w:pPr>
              <w:jc w:val="center"/>
              <w:rPr>
                <w:b/>
                <w:sz w:val="24"/>
                <w:szCs w:val="24"/>
              </w:rPr>
            </w:pPr>
            <w:r w:rsidRPr="00DA5270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311" w:type="dxa"/>
            <w:shd w:val="clear" w:color="auto" w:fill="auto"/>
          </w:tcPr>
          <w:p w:rsidR="00624D8C" w:rsidRPr="00DA5270" w:rsidRDefault="00624D8C" w:rsidP="00DA5270">
            <w:pPr>
              <w:jc w:val="center"/>
              <w:rPr>
                <w:b/>
                <w:sz w:val="24"/>
                <w:szCs w:val="24"/>
              </w:rPr>
            </w:pPr>
            <w:r w:rsidRPr="00DA5270">
              <w:rPr>
                <w:b/>
                <w:sz w:val="24"/>
                <w:szCs w:val="24"/>
              </w:rPr>
              <w:t>Maths</w:t>
            </w:r>
          </w:p>
        </w:tc>
      </w:tr>
      <w:tr w:rsidR="00624D8C" w:rsidRPr="00DA5270" w:rsidTr="008356E4">
        <w:trPr>
          <w:jc w:val="center"/>
        </w:trPr>
        <w:tc>
          <w:tcPr>
            <w:tcW w:w="2310" w:type="dxa"/>
            <w:shd w:val="clear" w:color="auto" w:fill="auto"/>
          </w:tcPr>
          <w:p w:rsidR="00624D8C" w:rsidRPr="00DA5270" w:rsidRDefault="00624D8C" w:rsidP="00DA5270">
            <w:pPr>
              <w:jc w:val="center"/>
              <w:rPr>
                <w:b/>
                <w:sz w:val="24"/>
                <w:szCs w:val="24"/>
              </w:rPr>
            </w:pPr>
            <w:r w:rsidRPr="00DA527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310" w:type="dxa"/>
            <w:shd w:val="clear" w:color="auto" w:fill="92D050"/>
          </w:tcPr>
          <w:p w:rsidR="00624D8C" w:rsidRPr="00DA5270" w:rsidRDefault="008356E4" w:rsidP="00D16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-0.6</w:t>
            </w:r>
          </w:p>
        </w:tc>
        <w:tc>
          <w:tcPr>
            <w:tcW w:w="2311" w:type="dxa"/>
            <w:shd w:val="clear" w:color="auto" w:fill="00B050"/>
          </w:tcPr>
          <w:p w:rsidR="00624D8C" w:rsidRPr="00DA5270" w:rsidRDefault="008356E4" w:rsidP="00DA5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+1.3</w:t>
            </w:r>
          </w:p>
        </w:tc>
        <w:tc>
          <w:tcPr>
            <w:tcW w:w="2311" w:type="dxa"/>
            <w:shd w:val="clear" w:color="auto" w:fill="92D050"/>
          </w:tcPr>
          <w:p w:rsidR="00624D8C" w:rsidRPr="00DA5270" w:rsidRDefault="008356E4" w:rsidP="00DA5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-0.3</w:t>
            </w:r>
          </w:p>
        </w:tc>
      </w:tr>
    </w:tbl>
    <w:p w:rsidR="00624D8C" w:rsidRDefault="00624D8C" w:rsidP="00DA5270">
      <w:pPr>
        <w:jc w:val="center"/>
        <w:rPr>
          <w:b/>
          <w:sz w:val="24"/>
          <w:szCs w:val="24"/>
        </w:rPr>
      </w:pPr>
    </w:p>
    <w:p w:rsidR="00C8300D" w:rsidRPr="004C4B9A" w:rsidRDefault="00DA5270" w:rsidP="004C4B9A">
      <w:pPr>
        <w:jc w:val="center"/>
        <w:rPr>
          <w:b/>
          <w:sz w:val="36"/>
          <w:szCs w:val="24"/>
          <w:u w:val="single"/>
        </w:rPr>
      </w:pPr>
      <w:r w:rsidRPr="00DA5270">
        <w:rPr>
          <w:b/>
          <w:sz w:val="36"/>
          <w:szCs w:val="24"/>
          <w:u w:val="single"/>
        </w:rPr>
        <w:t>Key Stage 1</w:t>
      </w:r>
      <w:r>
        <w:rPr>
          <w:b/>
          <w:sz w:val="36"/>
          <w:szCs w:val="24"/>
          <w:u w:val="single"/>
        </w:rPr>
        <w:t xml:space="preserve"> Attainment</w:t>
      </w:r>
    </w:p>
    <w:p w:rsidR="00180237" w:rsidRDefault="00180237" w:rsidP="00DA5270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89"/>
        <w:tblW w:w="7404" w:type="dxa"/>
        <w:tblLayout w:type="fixed"/>
        <w:tblLook w:val="04A0" w:firstRow="1" w:lastRow="0" w:firstColumn="1" w:lastColumn="0" w:noHBand="0" w:noVBand="1"/>
      </w:tblPr>
      <w:tblGrid>
        <w:gridCol w:w="1076"/>
        <w:gridCol w:w="772"/>
        <w:gridCol w:w="771"/>
        <w:gridCol w:w="771"/>
        <w:gridCol w:w="771"/>
        <w:gridCol w:w="771"/>
        <w:gridCol w:w="771"/>
        <w:gridCol w:w="850"/>
        <w:gridCol w:w="851"/>
      </w:tblGrid>
      <w:tr w:rsidR="00667DC8" w:rsidRPr="007626F0" w:rsidTr="00667DC8">
        <w:tc>
          <w:tcPr>
            <w:tcW w:w="1076" w:type="dxa"/>
          </w:tcPr>
          <w:p w:rsidR="00667DC8" w:rsidRPr="007626F0" w:rsidRDefault="00667DC8" w:rsidP="00D1639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Y2</w:t>
            </w:r>
          </w:p>
        </w:tc>
        <w:tc>
          <w:tcPr>
            <w:tcW w:w="1543" w:type="dxa"/>
            <w:gridSpan w:val="2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Reading</w:t>
            </w:r>
          </w:p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</w:p>
        </w:tc>
        <w:tc>
          <w:tcPr>
            <w:tcW w:w="1542" w:type="dxa"/>
            <w:gridSpan w:val="2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Writing</w:t>
            </w:r>
          </w:p>
        </w:tc>
        <w:tc>
          <w:tcPr>
            <w:tcW w:w="1542" w:type="dxa"/>
            <w:gridSpan w:val="2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Maths</w:t>
            </w:r>
          </w:p>
        </w:tc>
        <w:tc>
          <w:tcPr>
            <w:tcW w:w="1701" w:type="dxa"/>
            <w:gridSpan w:val="2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R/W/M Combined</w:t>
            </w:r>
          </w:p>
        </w:tc>
      </w:tr>
      <w:tr w:rsidR="00667DC8" w:rsidTr="00667DC8">
        <w:tc>
          <w:tcPr>
            <w:tcW w:w="1076" w:type="dxa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771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</w:tc>
        <w:tc>
          <w:tcPr>
            <w:tcW w:w="771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771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</w:tc>
        <w:tc>
          <w:tcPr>
            <w:tcW w:w="771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771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</w:tc>
        <w:tc>
          <w:tcPr>
            <w:tcW w:w="850" w:type="dxa"/>
          </w:tcPr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</w:p>
        </w:tc>
        <w:tc>
          <w:tcPr>
            <w:tcW w:w="851" w:type="dxa"/>
          </w:tcPr>
          <w:p w:rsidR="00667DC8" w:rsidRDefault="00667DC8" w:rsidP="00D16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GDS</w:t>
            </w:r>
          </w:p>
          <w:p w:rsidR="00667DC8" w:rsidRPr="00564C21" w:rsidRDefault="00667DC8" w:rsidP="00D1639F">
            <w:pPr>
              <w:jc w:val="center"/>
              <w:rPr>
                <w:b/>
                <w:sz w:val="24"/>
              </w:rPr>
            </w:pPr>
          </w:p>
        </w:tc>
      </w:tr>
      <w:tr w:rsidR="00667DC8" w:rsidRPr="00B156BD" w:rsidTr="00EA3889">
        <w:tc>
          <w:tcPr>
            <w:tcW w:w="1076" w:type="dxa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>School</w:t>
            </w:r>
          </w:p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shd w:val="clear" w:color="auto" w:fill="00B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  <w:shd w:val="clear" w:color="auto" w:fill="00B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  <w:shd w:val="clear" w:color="auto" w:fill="00B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  <w:shd w:val="clear" w:color="auto" w:fill="00B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  <w:shd w:val="clear" w:color="auto" w:fill="00B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  <w:shd w:val="clear" w:color="auto" w:fill="92D050"/>
          </w:tcPr>
          <w:p w:rsidR="00667DC8" w:rsidRPr="00564C21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850" w:type="dxa"/>
            <w:shd w:val="clear" w:color="auto" w:fill="00B050"/>
          </w:tcPr>
          <w:p w:rsidR="00667DC8" w:rsidRPr="00B156BD" w:rsidRDefault="00C63E9F" w:rsidP="00447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50"/>
          </w:tcPr>
          <w:p w:rsidR="00667DC8" w:rsidRPr="00B156BD" w:rsidRDefault="00C63E9F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667DC8">
              <w:rPr>
                <w:b/>
                <w:sz w:val="24"/>
              </w:rPr>
              <w:t>%</w:t>
            </w:r>
          </w:p>
        </w:tc>
      </w:tr>
      <w:tr w:rsidR="00667DC8" w:rsidRPr="007626F0" w:rsidTr="00667DC8">
        <w:tc>
          <w:tcPr>
            <w:tcW w:w="1076" w:type="dxa"/>
          </w:tcPr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  <w:r w:rsidRPr="007626F0">
              <w:rPr>
                <w:b/>
                <w:sz w:val="24"/>
              </w:rPr>
              <w:t xml:space="preserve">National </w:t>
            </w:r>
          </w:p>
          <w:p w:rsidR="00667DC8" w:rsidRPr="007626F0" w:rsidRDefault="00667DC8" w:rsidP="00D1639F">
            <w:pPr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</w:tcPr>
          <w:p w:rsidR="00667DC8" w:rsidRPr="007626F0" w:rsidRDefault="00EA3889" w:rsidP="0044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</w:tcPr>
          <w:p w:rsidR="00667DC8" w:rsidRPr="007626F0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</w:tcPr>
          <w:p w:rsidR="00667DC8" w:rsidRPr="007626F0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</w:tcPr>
          <w:p w:rsidR="00667DC8" w:rsidRPr="007626F0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</w:tcPr>
          <w:p w:rsidR="00667DC8" w:rsidRPr="007626F0" w:rsidRDefault="00EA3889" w:rsidP="00447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771" w:type="dxa"/>
          </w:tcPr>
          <w:p w:rsidR="00667DC8" w:rsidRPr="007626F0" w:rsidRDefault="00EA3889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850" w:type="dxa"/>
          </w:tcPr>
          <w:p w:rsidR="00667DC8" w:rsidRPr="007626F0" w:rsidRDefault="00C63E9F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 w:rsidR="00667DC8">
              <w:rPr>
                <w:b/>
                <w:sz w:val="24"/>
              </w:rPr>
              <w:t>%</w:t>
            </w:r>
          </w:p>
        </w:tc>
        <w:tc>
          <w:tcPr>
            <w:tcW w:w="851" w:type="dxa"/>
          </w:tcPr>
          <w:p w:rsidR="00667DC8" w:rsidRPr="007626F0" w:rsidRDefault="00C63E9F" w:rsidP="00853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67DC8">
              <w:rPr>
                <w:b/>
                <w:sz w:val="24"/>
              </w:rPr>
              <w:t>%</w:t>
            </w:r>
          </w:p>
          <w:p w:rsidR="00667DC8" w:rsidRPr="007626F0" w:rsidRDefault="00667DC8" w:rsidP="00853770">
            <w:pPr>
              <w:jc w:val="center"/>
              <w:rPr>
                <w:b/>
                <w:sz w:val="24"/>
              </w:rPr>
            </w:pPr>
          </w:p>
        </w:tc>
      </w:tr>
    </w:tbl>
    <w:p w:rsidR="00667DC8" w:rsidRDefault="00667DC8" w:rsidP="00D1639F">
      <w:pPr>
        <w:rPr>
          <w:b/>
          <w:sz w:val="28"/>
          <w:szCs w:val="20"/>
        </w:rPr>
      </w:pPr>
    </w:p>
    <w:p w:rsidR="00667DC8" w:rsidRPr="00667DC8" w:rsidRDefault="00667DC8" w:rsidP="00667DC8">
      <w:pPr>
        <w:rPr>
          <w:sz w:val="28"/>
          <w:szCs w:val="20"/>
        </w:rPr>
      </w:pPr>
    </w:p>
    <w:p w:rsidR="00667DC8" w:rsidRPr="00667DC8" w:rsidRDefault="00667DC8" w:rsidP="00667DC8">
      <w:pPr>
        <w:rPr>
          <w:sz w:val="28"/>
          <w:szCs w:val="20"/>
        </w:rPr>
      </w:pPr>
    </w:p>
    <w:p w:rsidR="00667DC8" w:rsidRPr="00667DC8" w:rsidRDefault="00667DC8" w:rsidP="00667DC8">
      <w:pPr>
        <w:rPr>
          <w:sz w:val="28"/>
          <w:szCs w:val="20"/>
        </w:rPr>
      </w:pPr>
      <w:bookmarkStart w:id="0" w:name="_GoBack"/>
      <w:bookmarkEnd w:id="0"/>
    </w:p>
    <w:p w:rsidR="00667DC8" w:rsidRPr="00667DC8" w:rsidRDefault="00667DC8" w:rsidP="00667DC8">
      <w:pPr>
        <w:rPr>
          <w:sz w:val="28"/>
          <w:szCs w:val="20"/>
        </w:rPr>
      </w:pPr>
    </w:p>
    <w:p w:rsidR="00667DC8" w:rsidRDefault="00667DC8" w:rsidP="00667DC8">
      <w:pPr>
        <w:rPr>
          <w:sz w:val="28"/>
          <w:szCs w:val="20"/>
        </w:rPr>
      </w:pPr>
    </w:p>
    <w:p w:rsidR="00180237" w:rsidRPr="00667DC8" w:rsidRDefault="00667DC8" w:rsidP="00667DC8">
      <w:pPr>
        <w:jc w:val="center"/>
        <w:rPr>
          <w:b/>
          <w:sz w:val="40"/>
          <w:szCs w:val="20"/>
          <w:u w:val="single"/>
        </w:rPr>
      </w:pPr>
      <w:r w:rsidRPr="00667DC8">
        <w:rPr>
          <w:b/>
          <w:sz w:val="40"/>
          <w:szCs w:val="20"/>
          <w:u w:val="single"/>
        </w:rPr>
        <w:t>EYFS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2868"/>
        <w:gridCol w:w="2944"/>
      </w:tblGrid>
      <w:tr w:rsidR="00667DC8" w:rsidTr="00667DC8">
        <w:tc>
          <w:tcPr>
            <w:tcW w:w="2868" w:type="dxa"/>
          </w:tcPr>
          <w:p w:rsidR="00667DC8" w:rsidRPr="00DC6399" w:rsidRDefault="00667DC8" w:rsidP="00667DC8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School GLD</w:t>
            </w:r>
          </w:p>
        </w:tc>
        <w:tc>
          <w:tcPr>
            <w:tcW w:w="2944" w:type="dxa"/>
          </w:tcPr>
          <w:p w:rsidR="00667DC8" w:rsidRPr="00DC6399" w:rsidRDefault="00667DC8" w:rsidP="00667DC8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National</w:t>
            </w:r>
          </w:p>
        </w:tc>
      </w:tr>
      <w:tr w:rsidR="00667DC8" w:rsidTr="00667DC8">
        <w:tc>
          <w:tcPr>
            <w:tcW w:w="2868" w:type="dxa"/>
            <w:shd w:val="clear" w:color="auto" w:fill="00B050"/>
          </w:tcPr>
          <w:p w:rsidR="00667DC8" w:rsidRPr="00DC6399" w:rsidRDefault="00667DC8" w:rsidP="00667DC8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75%</w:t>
            </w:r>
          </w:p>
        </w:tc>
        <w:tc>
          <w:tcPr>
            <w:tcW w:w="2944" w:type="dxa"/>
            <w:shd w:val="clear" w:color="auto" w:fill="00B050"/>
          </w:tcPr>
          <w:p w:rsidR="00667DC8" w:rsidRPr="00DC6399" w:rsidRDefault="00EA3889" w:rsidP="00667DC8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67</w:t>
            </w:r>
            <w:r w:rsidR="00667DC8" w:rsidRPr="00DC6399">
              <w:rPr>
                <w:b/>
                <w:sz w:val="40"/>
                <w:szCs w:val="20"/>
              </w:rPr>
              <w:t>%</w:t>
            </w:r>
          </w:p>
        </w:tc>
      </w:tr>
    </w:tbl>
    <w:p w:rsidR="00667DC8" w:rsidRPr="00667DC8" w:rsidRDefault="00667DC8" w:rsidP="00667DC8">
      <w:pPr>
        <w:jc w:val="center"/>
        <w:rPr>
          <w:b/>
          <w:sz w:val="40"/>
          <w:szCs w:val="20"/>
          <w:u w:val="single"/>
        </w:rPr>
      </w:pPr>
    </w:p>
    <w:p w:rsidR="00667DC8" w:rsidRDefault="00667DC8" w:rsidP="00667DC8">
      <w:pPr>
        <w:jc w:val="center"/>
        <w:rPr>
          <w:b/>
          <w:sz w:val="40"/>
          <w:szCs w:val="20"/>
          <w:u w:val="single"/>
        </w:rPr>
      </w:pPr>
      <w:r w:rsidRPr="00667DC8">
        <w:rPr>
          <w:b/>
          <w:sz w:val="40"/>
          <w:szCs w:val="20"/>
          <w:u w:val="single"/>
        </w:rPr>
        <w:t>Phonics Screening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2868"/>
        <w:gridCol w:w="2944"/>
      </w:tblGrid>
      <w:tr w:rsidR="00667DC8" w:rsidTr="00B059EA">
        <w:tc>
          <w:tcPr>
            <w:tcW w:w="2868" w:type="dxa"/>
          </w:tcPr>
          <w:p w:rsidR="00667DC8" w:rsidRPr="00DC6399" w:rsidRDefault="00667DC8" w:rsidP="00667DC8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 xml:space="preserve">School </w:t>
            </w:r>
          </w:p>
        </w:tc>
        <w:tc>
          <w:tcPr>
            <w:tcW w:w="2944" w:type="dxa"/>
          </w:tcPr>
          <w:p w:rsidR="00667DC8" w:rsidRPr="00DC6399" w:rsidRDefault="00667DC8" w:rsidP="00B059EA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National</w:t>
            </w:r>
          </w:p>
        </w:tc>
      </w:tr>
      <w:tr w:rsidR="00667DC8" w:rsidTr="00EA3889">
        <w:tc>
          <w:tcPr>
            <w:tcW w:w="2868" w:type="dxa"/>
            <w:shd w:val="clear" w:color="auto" w:fill="00B050"/>
          </w:tcPr>
          <w:p w:rsidR="00667DC8" w:rsidRPr="00DC6399" w:rsidRDefault="00EA3889" w:rsidP="00B059EA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85</w:t>
            </w:r>
            <w:r w:rsidR="00667DC8" w:rsidRPr="00DC6399">
              <w:rPr>
                <w:b/>
                <w:sz w:val="40"/>
                <w:szCs w:val="20"/>
              </w:rPr>
              <w:t>%</w:t>
            </w:r>
          </w:p>
        </w:tc>
        <w:tc>
          <w:tcPr>
            <w:tcW w:w="2944" w:type="dxa"/>
            <w:shd w:val="clear" w:color="auto" w:fill="00B050"/>
          </w:tcPr>
          <w:p w:rsidR="00667DC8" w:rsidRPr="00DC6399" w:rsidRDefault="00EA3889" w:rsidP="00B059EA">
            <w:pPr>
              <w:jc w:val="center"/>
              <w:rPr>
                <w:b/>
                <w:sz w:val="40"/>
                <w:szCs w:val="20"/>
              </w:rPr>
            </w:pPr>
            <w:r w:rsidRPr="00DC6399">
              <w:rPr>
                <w:b/>
                <w:sz w:val="40"/>
                <w:szCs w:val="20"/>
              </w:rPr>
              <w:t>80</w:t>
            </w:r>
            <w:r w:rsidR="00667DC8" w:rsidRPr="00DC6399">
              <w:rPr>
                <w:b/>
                <w:sz w:val="40"/>
                <w:szCs w:val="20"/>
              </w:rPr>
              <w:t>%</w:t>
            </w:r>
          </w:p>
        </w:tc>
      </w:tr>
    </w:tbl>
    <w:p w:rsidR="00667DC8" w:rsidRPr="00667DC8" w:rsidRDefault="00667DC8" w:rsidP="00667DC8">
      <w:pPr>
        <w:jc w:val="center"/>
        <w:rPr>
          <w:b/>
          <w:sz w:val="40"/>
          <w:szCs w:val="20"/>
          <w:u w:val="single"/>
        </w:rPr>
      </w:pPr>
    </w:p>
    <w:sectPr w:rsidR="00667DC8" w:rsidRPr="00667DC8" w:rsidSect="006430C2">
      <w:pgSz w:w="16839" w:h="23814" w:code="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F"/>
    <w:rsid w:val="00026850"/>
    <w:rsid w:val="00026C5B"/>
    <w:rsid w:val="00077188"/>
    <w:rsid w:val="000949FD"/>
    <w:rsid w:val="000C702F"/>
    <w:rsid w:val="001030C1"/>
    <w:rsid w:val="00123063"/>
    <w:rsid w:val="00177AE3"/>
    <w:rsid w:val="00180237"/>
    <w:rsid w:val="00187BF5"/>
    <w:rsid w:val="00194FF6"/>
    <w:rsid w:val="001B184D"/>
    <w:rsid w:val="001C3BF5"/>
    <w:rsid w:val="001C750E"/>
    <w:rsid w:val="0031371A"/>
    <w:rsid w:val="00340D06"/>
    <w:rsid w:val="00370815"/>
    <w:rsid w:val="00423A19"/>
    <w:rsid w:val="0042479B"/>
    <w:rsid w:val="004474EC"/>
    <w:rsid w:val="00447E3C"/>
    <w:rsid w:val="004A34D6"/>
    <w:rsid w:val="004C4B9A"/>
    <w:rsid w:val="00503A40"/>
    <w:rsid w:val="00504C2A"/>
    <w:rsid w:val="0051756F"/>
    <w:rsid w:val="00574E7B"/>
    <w:rsid w:val="005C2741"/>
    <w:rsid w:val="00623EA1"/>
    <w:rsid w:val="00624D8C"/>
    <w:rsid w:val="00631AF8"/>
    <w:rsid w:val="006430C2"/>
    <w:rsid w:val="00661B86"/>
    <w:rsid w:val="00667DC8"/>
    <w:rsid w:val="0067023E"/>
    <w:rsid w:val="007D1DB8"/>
    <w:rsid w:val="007F43D0"/>
    <w:rsid w:val="00803A2C"/>
    <w:rsid w:val="008356E4"/>
    <w:rsid w:val="00837E5E"/>
    <w:rsid w:val="00853770"/>
    <w:rsid w:val="008C533D"/>
    <w:rsid w:val="009214DA"/>
    <w:rsid w:val="009441AB"/>
    <w:rsid w:val="009565C1"/>
    <w:rsid w:val="009F145D"/>
    <w:rsid w:val="00A32C4C"/>
    <w:rsid w:val="00A63750"/>
    <w:rsid w:val="00A920F1"/>
    <w:rsid w:val="00AF3D0A"/>
    <w:rsid w:val="00B02335"/>
    <w:rsid w:val="00B33545"/>
    <w:rsid w:val="00B7433A"/>
    <w:rsid w:val="00B90562"/>
    <w:rsid w:val="00B946A0"/>
    <w:rsid w:val="00B97344"/>
    <w:rsid w:val="00BA26E2"/>
    <w:rsid w:val="00BA407F"/>
    <w:rsid w:val="00C069FF"/>
    <w:rsid w:val="00C108CB"/>
    <w:rsid w:val="00C63E9F"/>
    <w:rsid w:val="00C8300D"/>
    <w:rsid w:val="00C840CF"/>
    <w:rsid w:val="00CB1D31"/>
    <w:rsid w:val="00CB34E8"/>
    <w:rsid w:val="00D1639F"/>
    <w:rsid w:val="00D323D9"/>
    <w:rsid w:val="00D4438C"/>
    <w:rsid w:val="00D53F02"/>
    <w:rsid w:val="00DA5270"/>
    <w:rsid w:val="00DC6399"/>
    <w:rsid w:val="00DD6DD9"/>
    <w:rsid w:val="00DE453A"/>
    <w:rsid w:val="00DF688A"/>
    <w:rsid w:val="00E02F91"/>
    <w:rsid w:val="00E3266D"/>
    <w:rsid w:val="00E513C5"/>
    <w:rsid w:val="00E6066F"/>
    <w:rsid w:val="00E640BB"/>
    <w:rsid w:val="00E8206B"/>
    <w:rsid w:val="00EA3889"/>
    <w:rsid w:val="00EB0FB0"/>
    <w:rsid w:val="00F45773"/>
    <w:rsid w:val="00F63FF8"/>
    <w:rsid w:val="00F73F17"/>
    <w:rsid w:val="00FC30C5"/>
    <w:rsid w:val="00FD4CBA"/>
    <w:rsid w:val="00FD6DF7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5186"/>
  <w15:docId w15:val="{94B01B1E-6504-4ED2-821C-1ACB352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Saunders</dc:creator>
  <cp:lastModifiedBy>Antonia Saunders</cp:lastModifiedBy>
  <cp:revision>9</cp:revision>
  <cp:lastPrinted>2016-07-05T08:26:00Z</cp:lastPrinted>
  <dcterms:created xsi:type="dcterms:W3CDTF">2023-10-12T10:01:00Z</dcterms:created>
  <dcterms:modified xsi:type="dcterms:W3CDTF">2023-10-12T10:15:00Z</dcterms:modified>
</cp:coreProperties>
</file>